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B7" w:rsidRPr="003A28DB" w:rsidRDefault="001139B7" w:rsidP="001139B7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3A28DB">
        <w:rPr>
          <w:rFonts w:ascii="Times New Roman" w:hAnsi="Times New Roman"/>
          <w:b w:val="0"/>
          <w:sz w:val="24"/>
          <w:szCs w:val="24"/>
          <w:lang w:val="sr-Cyrl-CS"/>
        </w:rPr>
        <w:t xml:space="preserve">Скупштина општине Врњачка Бања на </w:t>
      </w:r>
      <w:r w:rsidR="00421876">
        <w:rPr>
          <w:rFonts w:ascii="Times New Roman" w:hAnsi="Times New Roman"/>
          <w:b w:val="0"/>
          <w:sz w:val="24"/>
          <w:szCs w:val="24"/>
        </w:rPr>
        <w:t>__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3A28DB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седници, одржаној </w:t>
      </w:r>
      <w:r w:rsidR="00421876">
        <w:rPr>
          <w:rFonts w:ascii="Times New Roman" w:hAnsi="Times New Roman"/>
          <w:b w:val="0"/>
          <w:sz w:val="24"/>
          <w:szCs w:val="24"/>
        </w:rPr>
        <w:t>___</w:t>
      </w:r>
      <w:r w:rsidRPr="003A28DB">
        <w:rPr>
          <w:rFonts w:ascii="Times New Roman" w:hAnsi="Times New Roman"/>
          <w:b w:val="0"/>
          <w:sz w:val="24"/>
          <w:szCs w:val="24"/>
          <w:lang w:val="sr-Cyrl-CS"/>
        </w:rPr>
        <w:t>201</w:t>
      </w:r>
      <w:r w:rsidR="00421876">
        <w:rPr>
          <w:rFonts w:ascii="Times New Roman" w:hAnsi="Times New Roman"/>
          <w:b w:val="0"/>
          <w:sz w:val="24"/>
          <w:szCs w:val="24"/>
        </w:rPr>
        <w:t>7</w:t>
      </w:r>
      <w:r w:rsidRPr="003A28DB">
        <w:rPr>
          <w:rFonts w:ascii="Times New Roman" w:hAnsi="Times New Roman"/>
          <w:b w:val="0"/>
          <w:sz w:val="24"/>
          <w:szCs w:val="24"/>
          <w:lang w:val="sr-Cyrl-CS"/>
        </w:rPr>
        <w:t>.године, на основу чл. 69.</w:t>
      </w:r>
      <w:r w:rsidRPr="003A28DB">
        <w:rPr>
          <w:rFonts w:ascii="Times New Roman" w:hAnsi="Times New Roman"/>
          <w:b w:val="0"/>
          <w:sz w:val="24"/>
          <w:szCs w:val="24"/>
        </w:rPr>
        <w:t xml:space="preserve"> </w:t>
      </w:r>
      <w:r w:rsidRPr="003A28DB">
        <w:rPr>
          <w:rFonts w:ascii="Times New Roman" w:hAnsi="Times New Roman"/>
          <w:b w:val="0"/>
          <w:sz w:val="24"/>
          <w:szCs w:val="24"/>
          <w:lang w:val="sr-Cyrl-CS"/>
        </w:rPr>
        <w:t>Закона о јавним предузећима (''Сл. гласник РС'', бр.15/16)</w:t>
      </w:r>
      <w:r w:rsidRPr="003A28DB">
        <w:rPr>
          <w:rFonts w:ascii="Times New Roman" w:hAnsi="Times New Roman"/>
          <w:b w:val="0"/>
          <w:sz w:val="24"/>
          <w:szCs w:val="24"/>
        </w:rPr>
        <w:t xml:space="preserve"> </w:t>
      </w:r>
      <w:r w:rsidRPr="003A28DB">
        <w:rPr>
          <w:rFonts w:ascii="Times New Roman" w:hAnsi="Times New Roman"/>
          <w:b w:val="0"/>
          <w:sz w:val="24"/>
          <w:szCs w:val="24"/>
          <w:lang w:val="sr-Cyrl-CS"/>
        </w:rPr>
        <w:t>и  чл.36.ст.1. тачка 9б. Статута општине Врњачка Бања (''Сл.лист општине Врњачка Бања'', бр. 23/16-пречишћен текст),  донела је</w:t>
      </w:r>
    </w:p>
    <w:p w:rsidR="001139B7" w:rsidRDefault="001139B7" w:rsidP="00113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39B7" w:rsidRPr="003A28DB" w:rsidRDefault="001139B7" w:rsidP="001139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A28DB">
        <w:rPr>
          <w:rFonts w:ascii="Times New Roman" w:hAnsi="Times New Roman" w:cs="Times New Roman"/>
          <w:sz w:val="24"/>
          <w:szCs w:val="24"/>
          <w:lang w:val="sr-Cyrl-CS"/>
        </w:rPr>
        <w:t xml:space="preserve">Р Е Ш Е Њ Е </w:t>
      </w:r>
    </w:p>
    <w:p w:rsidR="001139B7" w:rsidRPr="00B323A2" w:rsidRDefault="00384DC6" w:rsidP="00421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давању сагласности на</w:t>
      </w:r>
      <w:r w:rsidR="00421876" w:rsidRPr="00421876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</w:t>
      </w:r>
      <w:r w:rsidR="00421876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Ценовник комуналних производа и услуга ЈП ''Белимарковац''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909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</w:p>
    <w:p w:rsidR="00421876" w:rsidRDefault="00421876" w:rsidP="00421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39B7" w:rsidRDefault="00421876" w:rsidP="00113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 Даје се сагласност на Ценовник</w:t>
      </w:r>
      <w:r w:rsidR="001139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комуналних производа и услуга  ЈП ''Белимарковац'' Врњачка Бања, бр.01-10</w:t>
      </w:r>
      <w:r w:rsidR="001139B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12.1.2017</w:t>
      </w:r>
      <w:r w:rsidR="001139B7">
        <w:rPr>
          <w:rFonts w:ascii="Times New Roman" w:hAnsi="Times New Roman" w:cs="Times New Roman"/>
          <w:sz w:val="24"/>
          <w:szCs w:val="24"/>
          <w:lang w:val="sr-Cyrl-CS"/>
        </w:rPr>
        <w:t>.године, усвојен Одлуком Надзорн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 одбора предузећа бр.01-10/1  од 13.1.2017</w:t>
      </w:r>
      <w:r w:rsidR="001139B7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1139B7" w:rsidRPr="003A28DB" w:rsidRDefault="00421876" w:rsidP="001139B7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2. Саставни део овог решења је Ценовник и   одлука из тачке</w:t>
      </w:r>
      <w:r w:rsidR="00841EF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41EFC">
        <w:rPr>
          <w:rFonts w:ascii="Times New Roman" w:hAnsi="Times New Roman" w:cs="Times New Roman"/>
          <w:sz w:val="24"/>
          <w:szCs w:val="24"/>
          <w:lang w:val="sr-Cyrl-CS"/>
        </w:rPr>
        <w:t>овог решења</w:t>
      </w:r>
      <w:r w:rsidR="001139B7" w:rsidRPr="003A28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139B7" w:rsidRPr="003A28DB" w:rsidRDefault="00841EFC" w:rsidP="00F4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1876">
        <w:rPr>
          <w:rFonts w:ascii="Times New Roman" w:hAnsi="Times New Roman" w:cs="Times New Roman"/>
          <w:sz w:val="24"/>
          <w:szCs w:val="24"/>
          <w:lang w:val="sr-Cyrl-CS"/>
        </w:rPr>
        <w:t xml:space="preserve">3.Ценовник из тачке 1. </w:t>
      </w:r>
      <w:r w:rsidR="001139B7" w:rsidRPr="003A28DB">
        <w:rPr>
          <w:rFonts w:ascii="Times New Roman" w:hAnsi="Times New Roman" w:cs="Times New Roman"/>
          <w:sz w:val="24"/>
          <w:szCs w:val="24"/>
          <w:lang w:val="sr-Cyrl-CS"/>
        </w:rPr>
        <w:t xml:space="preserve"> овог  решења ступа на снагу давањем сагласности, а ово решење ће се објавити  у ''Службеном листу општине Врњачка Бања''.</w:t>
      </w:r>
    </w:p>
    <w:p w:rsidR="001139B7" w:rsidRPr="003A28DB" w:rsidRDefault="001139B7" w:rsidP="00113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clan_76"/>
      <w:bookmarkEnd w:id="0"/>
    </w:p>
    <w:p w:rsidR="001139B7" w:rsidRPr="003A28DB" w:rsidRDefault="001139B7" w:rsidP="001139B7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СКУПШТИНА ОПШТИНЕ ВРЊАЧКА БАЊА </w:t>
      </w:r>
    </w:p>
    <w:p w:rsidR="001139B7" w:rsidRDefault="001139B7" w:rsidP="00113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4218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Број: 38-1/17  од _______2017</w:t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>.године</w:t>
      </w:r>
    </w:p>
    <w:p w:rsidR="00F45909" w:rsidRDefault="00F45909" w:rsidP="00F45909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45909" w:rsidRPr="003A28DB" w:rsidRDefault="00F45909" w:rsidP="00F45909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>ПРЕДСЕД</w:t>
      </w:r>
      <w:r w:rsidRPr="003A28DB">
        <w:rPr>
          <w:rFonts w:ascii="Times New Roman" w:hAnsi="Times New Roman" w:cs="Times New Roman"/>
          <w:bCs/>
          <w:sz w:val="24"/>
          <w:szCs w:val="24"/>
          <w:lang w:val="ru-RU"/>
        </w:rPr>
        <w:t>НИК</w:t>
      </w:r>
    </w:p>
    <w:p w:rsidR="00F45909" w:rsidRPr="003A28DB" w:rsidRDefault="00F45909" w:rsidP="00F459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</w:t>
      </w:r>
      <w:r w:rsidRPr="003A28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ru-RU"/>
        </w:rPr>
        <w:t>СКУП</w:t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3A28DB">
        <w:rPr>
          <w:rFonts w:ascii="Times New Roman" w:hAnsi="Times New Roman" w:cs="Times New Roman"/>
          <w:bCs/>
          <w:sz w:val="24"/>
          <w:szCs w:val="24"/>
          <w:lang w:val="ru-RU"/>
        </w:rPr>
        <w:t>ТИНЕ ОП</w:t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3A28DB">
        <w:rPr>
          <w:rFonts w:ascii="Times New Roman" w:hAnsi="Times New Roman" w:cs="Times New Roman"/>
          <w:bCs/>
          <w:sz w:val="24"/>
          <w:szCs w:val="24"/>
          <w:lang w:val="ru-RU"/>
        </w:rPr>
        <w:t>ТИНЕ</w:t>
      </w:r>
    </w:p>
    <w:p w:rsidR="00F45909" w:rsidRPr="003A28DB" w:rsidRDefault="00F45909" w:rsidP="00F4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sz w:val="24"/>
          <w:szCs w:val="24"/>
          <w:lang w:val="sr-Cyrl-CS"/>
        </w:rPr>
        <w:tab/>
        <w:t>Иван Радовић</w:t>
      </w:r>
    </w:p>
    <w:p w:rsidR="001139B7" w:rsidRDefault="001139B7" w:rsidP="00113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876" w:rsidRPr="00F45909" w:rsidRDefault="00421876" w:rsidP="00F45909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  <w:r w:rsidRPr="00F45909">
        <w:rPr>
          <w:rFonts w:ascii="Times New Roman" w:hAnsi="Times New Roman" w:cs="Times New Roman"/>
          <w:lang w:val="sr-Cyrl-CS"/>
        </w:rPr>
        <w:t>О б р а з л о ж е њ е</w:t>
      </w:r>
    </w:p>
    <w:p w:rsidR="00F45909" w:rsidRPr="00F45909" w:rsidRDefault="00421876" w:rsidP="00F459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0E73FB">
        <w:rPr>
          <w:rFonts w:ascii="Times New Roman" w:hAnsi="Times New Roman" w:cs="Times New Roman"/>
          <w:sz w:val="24"/>
          <w:szCs w:val="24"/>
        </w:rPr>
        <w:tab/>
      </w:r>
      <w:r w:rsidRPr="00F459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F45909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F459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5909"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садржан је у чл. 69. Закона о јавним предузећима (''Сл.гласник РС'', бр. 15/15), </w:t>
      </w:r>
      <w:r w:rsidR="00F45909"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којима се регулише да ради обезбеђивања  и заштите општег интереса, надлежни орган јединице лок.самоуправе, између осталог,  даје сагласност на тарифу (одлуку о ценама, тарифни систем и др.). </w:t>
      </w:r>
    </w:p>
    <w:p w:rsidR="00F45909" w:rsidRPr="00F45909" w:rsidRDefault="00F45909" w:rsidP="00F459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Одредбом члана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36.ст.1. тачка 9б, Статута општине Врњачка Бања (''Сл. лист општине Врњачка Бања'', бр.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23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/1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6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ава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ћ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ч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ији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ч;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ње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ж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ћ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ч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ћ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уре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ђ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ује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оп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ш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тег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ч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ким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F4590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актом.</w:t>
      </w:r>
    </w:p>
    <w:p w:rsidR="00F45909" w:rsidRPr="00F45909" w:rsidRDefault="00F45909" w:rsidP="00F45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>О овом акту, Мишљење 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дао Одсек  за привреду </w:t>
      </w: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друштвене делатности бр.38-1/17</w:t>
      </w: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20.1</w:t>
      </w:r>
      <w:r w:rsidRPr="00F459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>.године,  које се даје у прилогу овог предлога.</w:t>
      </w:r>
    </w:p>
    <w:p w:rsidR="00F45909" w:rsidRPr="00F45909" w:rsidRDefault="00F45909" w:rsidP="00F4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459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</w:t>
      </w:r>
      <w:r w:rsidR="00B323A2">
        <w:rPr>
          <w:rFonts w:ascii="Times New Roman" w:eastAsia="Times New Roman" w:hAnsi="Times New Roman" w:cs="Times New Roman"/>
          <w:sz w:val="24"/>
          <w:szCs w:val="24"/>
          <w:lang w:val="ru-RU"/>
        </w:rPr>
        <w:t>оснивача за давање сагласности на одлуку о ценама.</w:t>
      </w:r>
    </w:p>
    <w:p w:rsidR="00F45909" w:rsidRPr="00F45909" w:rsidRDefault="00F45909" w:rsidP="00F4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59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459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459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45909">
        <w:rPr>
          <w:rFonts w:ascii="Times New Roman" w:eastAsia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F45909" w:rsidRPr="00F45909" w:rsidRDefault="00F45909" w:rsidP="00F45909">
      <w:pPr>
        <w:pStyle w:val="BodyText"/>
        <w:rPr>
          <w:lang w:val="ru-RU"/>
        </w:rPr>
      </w:pPr>
      <w:r w:rsidRPr="00F45909">
        <w:rPr>
          <w:lang w:val="ru-RU"/>
        </w:rPr>
        <w:tab/>
      </w:r>
    </w:p>
    <w:p w:rsidR="00F45909" w:rsidRPr="00F45909" w:rsidRDefault="00F45909" w:rsidP="00F45909">
      <w:pPr>
        <w:pStyle w:val="BodyText"/>
        <w:jc w:val="center"/>
        <w:rPr>
          <w:lang w:val="ru-RU"/>
        </w:rPr>
      </w:pPr>
      <w:r w:rsidRPr="00F45909">
        <w:rPr>
          <w:lang w:val="ru-RU"/>
        </w:rPr>
        <w:t>ОПШТИНСКА УПРАВА ОПШТИНЕ ВРЊАЧКА БАЊА</w:t>
      </w:r>
    </w:p>
    <w:p w:rsidR="00F45909" w:rsidRDefault="00F45909" w:rsidP="00F45909">
      <w:pPr>
        <w:rPr>
          <w:rFonts w:ascii="Calibri" w:eastAsia="Times New Roman" w:hAnsi="Calibri" w:cs="Times New Roman"/>
        </w:rPr>
      </w:pPr>
    </w:p>
    <w:p w:rsidR="0002398C" w:rsidRDefault="0002398C" w:rsidP="00421876">
      <w:pPr>
        <w:pStyle w:val="BodyText"/>
        <w:rPr>
          <w:lang w:val="ru-RU"/>
        </w:rPr>
      </w:pPr>
      <w:r>
        <w:rPr>
          <w:lang w:val="ru-RU"/>
        </w:rPr>
        <w:lastRenderedPageBreak/>
        <w:t xml:space="preserve">ЈАВНО ПРЕДУЗЕЋЕ ЗА ОБАВЉАЊЕ </w:t>
      </w:r>
    </w:p>
    <w:p w:rsidR="0002398C" w:rsidRDefault="0002398C" w:rsidP="00421876">
      <w:pPr>
        <w:pStyle w:val="BodyText"/>
        <w:rPr>
          <w:lang w:val="ru-RU"/>
        </w:rPr>
      </w:pPr>
      <w:r>
        <w:rPr>
          <w:lang w:val="ru-RU"/>
        </w:rPr>
        <w:t>КОМУНАЛНИХ ДЕЛАТНОСТИ ''БЕЛИМАРКОВАЦ''</w:t>
      </w:r>
    </w:p>
    <w:p w:rsidR="0002398C" w:rsidRDefault="0002398C" w:rsidP="00421876">
      <w:pPr>
        <w:pStyle w:val="BodyText"/>
        <w:rPr>
          <w:lang w:val="ru-RU"/>
        </w:rPr>
      </w:pPr>
      <w:r>
        <w:rPr>
          <w:lang w:val="ru-RU"/>
        </w:rPr>
        <w:t>Број: 01-10</w:t>
      </w:r>
    </w:p>
    <w:p w:rsidR="0002398C" w:rsidRDefault="0002398C" w:rsidP="00421876">
      <w:pPr>
        <w:pStyle w:val="BodyText"/>
        <w:rPr>
          <w:lang w:val="ru-RU"/>
        </w:rPr>
      </w:pPr>
      <w:r>
        <w:rPr>
          <w:lang w:val="ru-RU"/>
        </w:rPr>
        <w:t>Датум: 12.1.2017.године</w:t>
      </w:r>
    </w:p>
    <w:p w:rsidR="0002398C" w:rsidRDefault="0002398C" w:rsidP="00421876">
      <w:pPr>
        <w:pStyle w:val="BodyText"/>
        <w:rPr>
          <w:lang w:val="ru-RU"/>
        </w:rPr>
      </w:pPr>
      <w:r>
        <w:rPr>
          <w:lang w:val="ru-RU"/>
        </w:rPr>
        <w:t>Врњачка Бања</w:t>
      </w:r>
    </w:p>
    <w:p w:rsidR="0002398C" w:rsidRDefault="0002398C" w:rsidP="00421876">
      <w:pPr>
        <w:pStyle w:val="BodyText"/>
        <w:rPr>
          <w:lang w:val="ru-RU"/>
        </w:rPr>
      </w:pPr>
    </w:p>
    <w:p w:rsidR="00421876" w:rsidRPr="000E73FB" w:rsidRDefault="0002398C" w:rsidP="0002398C">
      <w:pPr>
        <w:pStyle w:val="BodyText"/>
        <w:jc w:val="center"/>
        <w:rPr>
          <w:lang w:val="ru-RU"/>
        </w:rPr>
      </w:pPr>
      <w:r>
        <w:rPr>
          <w:lang w:val="ru-RU"/>
        </w:rPr>
        <w:t>ЦЕНЕ КОМУНАЛНИХ ПРОИЗВОДА И УСЛУГА ЈП ''БЕЛИМАРКОВАЦ'' ВРЊАЧКА БАЊА</w:t>
      </w:r>
    </w:p>
    <w:p w:rsidR="001139B7" w:rsidRPr="003A28DB" w:rsidRDefault="001139B7" w:rsidP="001139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909" w:rsidRPr="003A28DB" w:rsidRDefault="001139B7" w:rsidP="00F4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     </w:t>
      </w:r>
      <w:r w:rsidRPr="003A28DB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1139B7" w:rsidRDefault="0002398C" w:rsidP="001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ЦЕНЕ ВОДЕ И КАНАЛИЗАЦИЈЕ</w:t>
      </w:r>
    </w:p>
    <w:p w:rsidR="0002398C" w:rsidRDefault="0002398C" w:rsidP="001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КАТЕГОРИЈА КОРИСНИКА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ЦЕНА:дин/м3</w:t>
      </w:r>
    </w:p>
    <w:p w:rsidR="0002398C" w:rsidRDefault="0002398C" w:rsidP="001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398C" w:rsidRDefault="0002398C" w:rsidP="001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Цена воде за домаћинства...................................................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36,71</w:t>
      </w:r>
    </w:p>
    <w:p w:rsidR="0002398C" w:rsidRDefault="0002398C" w:rsidP="001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Вода за здравство, школство, органе управе, културу и соц.заштиту....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78,44</w:t>
      </w:r>
    </w:p>
    <w:p w:rsidR="0002398C" w:rsidRPr="003A28DB" w:rsidRDefault="0002398C" w:rsidP="00113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Вода за пуњење базена у објектима и Олимпијски базен........................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156,84</w:t>
      </w:r>
    </w:p>
    <w:p w:rsidR="001139B7" w:rsidRP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 w:rsidRPr="0002398C">
        <w:rPr>
          <w:rFonts w:ascii="Times New Roman" w:hAnsi="Times New Roman" w:cs="Times New Roman"/>
          <w:lang/>
        </w:rPr>
        <w:t>Вода за пуњење базена на отвореном..................................</w:t>
      </w:r>
      <w:r>
        <w:rPr>
          <w:rFonts w:ascii="Times New Roman" w:hAnsi="Times New Roman" w:cs="Times New Roman"/>
          <w:lang/>
        </w:rPr>
        <w:t>............</w:t>
      </w:r>
      <w:r w:rsidR="00CB1D1C">
        <w:rPr>
          <w:rFonts w:ascii="Times New Roman" w:hAnsi="Times New Roman" w:cs="Times New Roman"/>
          <w:lang/>
        </w:rPr>
        <w:t>..................</w:t>
      </w:r>
      <w:r w:rsidR="00CB1D1C">
        <w:rPr>
          <w:rFonts w:ascii="Times New Roman" w:hAnsi="Times New Roman" w:cs="Times New Roman"/>
          <w:lang/>
        </w:rPr>
        <w:tab/>
        <w:t xml:space="preserve">            </w:t>
      </w:r>
      <w:r w:rsidRPr="0002398C">
        <w:rPr>
          <w:rFonts w:ascii="Times New Roman" w:hAnsi="Times New Roman" w:cs="Times New Roman"/>
          <w:lang/>
        </w:rPr>
        <w:t>194,19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Вода за трговине.....................................................................</w:t>
      </w:r>
      <w:r w:rsidR="00CB1D1C">
        <w:rPr>
          <w:rFonts w:ascii="Times New Roman" w:hAnsi="Times New Roman" w:cs="Times New Roman"/>
          <w:lang/>
        </w:rPr>
        <w:t>..............................</w:t>
      </w:r>
      <w:r w:rsidR="00CB1D1C">
        <w:rPr>
          <w:rFonts w:ascii="Times New Roman" w:hAnsi="Times New Roman" w:cs="Times New Roman"/>
          <w:lang/>
        </w:rPr>
        <w:tab/>
        <w:t xml:space="preserve">            </w:t>
      </w:r>
      <w:r>
        <w:rPr>
          <w:rFonts w:ascii="Times New Roman" w:hAnsi="Times New Roman" w:cs="Times New Roman"/>
          <w:lang/>
        </w:rPr>
        <w:t>122,51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Вода за осталу привреду.........................................................</w:t>
      </w:r>
      <w:r w:rsidR="00CB1D1C">
        <w:rPr>
          <w:rFonts w:ascii="Times New Roman" w:hAnsi="Times New Roman" w:cs="Times New Roman"/>
          <w:lang/>
        </w:rPr>
        <w:t>..............................</w:t>
      </w:r>
      <w:r w:rsidR="00CB1D1C">
        <w:rPr>
          <w:rFonts w:ascii="Times New Roman" w:hAnsi="Times New Roman" w:cs="Times New Roman"/>
          <w:lang/>
        </w:rPr>
        <w:tab/>
        <w:t xml:space="preserve">            </w:t>
      </w:r>
      <w:r>
        <w:rPr>
          <w:rFonts w:ascii="Times New Roman" w:hAnsi="Times New Roman" w:cs="Times New Roman"/>
          <w:lang/>
        </w:rPr>
        <w:t>122,51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02398C" w:rsidRDefault="0002398C" w:rsidP="000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/>
        </w:rPr>
        <w:t>ЦЕНА ВОДЕ ЗА ПОСЕБНЕ НАМЕНЕ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ЦЕНА:дин/м3</w:t>
      </w:r>
    </w:p>
    <w:p w:rsidR="00CB1D1C" w:rsidRDefault="00CB1D1C" w:rsidP="000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Цена воде за перионице, рибаре, кланице, млекаре и др.....................................</w:t>
      </w:r>
      <w:r>
        <w:rPr>
          <w:rFonts w:ascii="Times New Roman" w:hAnsi="Times New Roman" w:cs="Times New Roman"/>
          <w:lang/>
        </w:rPr>
        <w:tab/>
        <w:t>245,07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Вода за прикључке на градилишту и објекте у изградњи....................................</w:t>
      </w:r>
      <w:r>
        <w:rPr>
          <w:rFonts w:ascii="Times New Roman" w:hAnsi="Times New Roman" w:cs="Times New Roman"/>
          <w:lang/>
        </w:rPr>
        <w:tab/>
        <w:t>303,42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Вода за здравствене установе које делимично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послују по тржишним принципима 55%  утрошене количине...............................</w:t>
      </w:r>
      <w:r>
        <w:rPr>
          <w:rFonts w:ascii="Times New Roman" w:hAnsi="Times New Roman" w:cs="Times New Roman"/>
          <w:lang/>
        </w:rPr>
        <w:tab/>
        <w:t xml:space="preserve"> 78,44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Вода за здравствене установе које делимично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послују по тржишним принципима 45% утрошене количине...............................</w:t>
      </w:r>
      <w:r>
        <w:rPr>
          <w:rFonts w:ascii="Times New Roman" w:hAnsi="Times New Roman" w:cs="Times New Roman"/>
          <w:lang/>
        </w:rPr>
        <w:tab/>
        <w:t>122,55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Вода за посебне намене-производња безалкохолних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пића са изворишта ''Белимарковац''........................................................................</w:t>
      </w:r>
      <w:r>
        <w:rPr>
          <w:rFonts w:ascii="Times New Roman" w:hAnsi="Times New Roman" w:cs="Times New Roman"/>
          <w:lang/>
        </w:rPr>
        <w:tab/>
        <w:t>413,69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Накнада за одржавање прикључка за сваког</w:t>
      </w:r>
    </w:p>
    <w:p w:rsid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корисника комуналних услуга...................................................................................</w:t>
      </w:r>
      <w:r>
        <w:rPr>
          <w:rFonts w:ascii="Times New Roman" w:hAnsi="Times New Roman" w:cs="Times New Roman"/>
          <w:lang/>
        </w:rPr>
        <w:tab/>
      </w:r>
      <w:r w:rsidR="00CB1D1C">
        <w:rPr>
          <w:rFonts w:ascii="Times New Roman" w:hAnsi="Times New Roman" w:cs="Times New Roman"/>
          <w:lang/>
        </w:rPr>
        <w:t>200,00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Из накнаде за одржавање прикључка, 50% ће се издвојати  за наменске инвестиције.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Наведене цене се увећавају са законом прописану стопу ПДВ-а.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Употреба канализације се плаћа 50% од утврђене цене воде.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Ценовник ступа на снагу добијањем сагласности Оснивача.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Ценовник се примењује од 1.1.2017.године.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ПРЕДСЕДНИК НАДЗОРНОГ ОДБОРА</w:t>
      </w:r>
    </w:p>
    <w:p w:rsidR="00CB1D1C" w:rsidRDefault="00CB1D1C" w:rsidP="0002398C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  <w:t>Малићанин Зоран, дипл.правник,с.р.</w:t>
      </w:r>
    </w:p>
    <w:p w:rsidR="0002398C" w:rsidRP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02398C" w:rsidRPr="0002398C" w:rsidRDefault="0002398C" w:rsidP="0002398C">
      <w:pPr>
        <w:spacing w:after="0" w:line="240" w:lineRule="auto"/>
        <w:rPr>
          <w:rFonts w:ascii="Times New Roman" w:hAnsi="Times New Roman" w:cs="Times New Roman"/>
          <w:lang/>
        </w:rPr>
      </w:pPr>
    </w:p>
    <w:p w:rsidR="00BD3896" w:rsidRDefault="00BD3896"/>
    <w:sectPr w:rsidR="00BD3896" w:rsidSect="002C03D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39B7"/>
    <w:rsid w:val="0002398C"/>
    <w:rsid w:val="001139B7"/>
    <w:rsid w:val="00384DC6"/>
    <w:rsid w:val="00421876"/>
    <w:rsid w:val="00422EF0"/>
    <w:rsid w:val="00683872"/>
    <w:rsid w:val="00841EFC"/>
    <w:rsid w:val="008C1525"/>
    <w:rsid w:val="00995DFF"/>
    <w:rsid w:val="00B323A2"/>
    <w:rsid w:val="00BD3896"/>
    <w:rsid w:val="00CB1D1C"/>
    <w:rsid w:val="00F4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2"/>
  </w:style>
  <w:style w:type="paragraph" w:styleId="Heading1">
    <w:name w:val="heading 1"/>
    <w:basedOn w:val="Normal"/>
    <w:next w:val="Normal"/>
    <w:link w:val="Heading1Char"/>
    <w:qFormat/>
    <w:rsid w:val="001139B7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9B7"/>
    <w:rPr>
      <w:rFonts w:ascii="Swiss" w:eastAsia="Times New Roman" w:hAnsi="Swiss" w:cs="Times New Roman"/>
      <w:b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1139B7"/>
    <w:pPr>
      <w:ind w:left="720"/>
      <w:contextualSpacing/>
    </w:pPr>
  </w:style>
  <w:style w:type="paragraph" w:styleId="BodyText">
    <w:name w:val="Body Text"/>
    <w:basedOn w:val="Normal"/>
    <w:link w:val="BodyTextChar"/>
    <w:rsid w:val="004218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2187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42187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cp:lastPrinted>2017-01-24T09:51:00Z</cp:lastPrinted>
  <dcterms:created xsi:type="dcterms:W3CDTF">2016-12-21T13:47:00Z</dcterms:created>
  <dcterms:modified xsi:type="dcterms:W3CDTF">2017-01-24T10:12:00Z</dcterms:modified>
</cp:coreProperties>
</file>